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7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4"/>
        </w:rPr>
        <w:t>开颅动力系统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应用于颅脑手术中,使开颅手术时间缩短,钻孔少、出血少；设备能在海拔4300m以上正常工作。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★2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3.1动力主机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3.1.1彩色液晶屏显示；触摸屏控制；双马达接口；马达自动识别功能；术前可设定不同参数；实时显示马达转速、转动方向；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3.1.2中文操作界面，方便临床使用；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3.1.3可调节转速控制，满足不同入路需求；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3.1.4常用使用参数可储存；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3.1.5一键式恢复出厂设置。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3.2脚踏开关：可选择单、双脚踏开关；防水；可设置马达参数；可调节马达转动方向。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3.3主机－马达连接电缆：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3.3.1全不锈钢接口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3.3.2具备“开启/停止”的安全开关，可防止马达误启动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3.3.3允许使用碱性清洁剂清洁表面；可高温高压灭菌。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3.4磨钻马达手柄：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3.4.1最高转速≥80000转/分钟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3.4.2马达前置，位于成角位置之前，和手柄一体式设计。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3.4.3钛合金材料制造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3.4.4可高温高压灭菌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3.4.5一根电缆可兼容所有一体式磨钻手柄，手术时无需更换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3.5多功能马达手柄：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3.5.1最高转速≥80000转/分钟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3.5.2马达前置，和手柄一体式设计。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3.5.3钛合金材料制造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3.5.4可高温高压灭菌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3.5.5可以匹配不同套筒，实现铣骨瓣，打磨以及锁孔等多种功能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3.6开颅马达手柄：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3.6.1马达前置，和手柄一体式设计。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3.6.2钛合金材料制造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3.6.3可高温高压灭菌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电源：电压220V，50/60HZ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需提供具备上述功能的配置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自货物验收合格之日起，提供原厂保修≥</w:t>
      </w:r>
      <w:r>
        <w:rPr>
          <w:rFonts w:hint="eastAsia" w:ascii="仿宋_GB2312" w:eastAsia="仿宋_GB2312"/>
          <w:sz w:val="32"/>
          <w:szCs w:val="32"/>
          <w:u w:val="none" w:color="auto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u w:val="none" w:color="auto"/>
        </w:rPr>
        <w:t>年，</w:t>
      </w:r>
      <w:r>
        <w:rPr>
          <w:rFonts w:hint="eastAsia" w:ascii="仿宋_GB2312" w:eastAsia="仿宋_GB2312"/>
          <w:sz w:val="32"/>
          <w:szCs w:val="32"/>
        </w:rPr>
        <w:t>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917CF"/>
    <w:rsid w:val="001C3424"/>
    <w:rsid w:val="001D4918"/>
    <w:rsid w:val="00206C6F"/>
    <w:rsid w:val="00272763"/>
    <w:rsid w:val="003C486A"/>
    <w:rsid w:val="003F13D8"/>
    <w:rsid w:val="00404587"/>
    <w:rsid w:val="00417436"/>
    <w:rsid w:val="00490B58"/>
    <w:rsid w:val="004F1EDD"/>
    <w:rsid w:val="0056311A"/>
    <w:rsid w:val="00566BCB"/>
    <w:rsid w:val="005D77B1"/>
    <w:rsid w:val="00664E0D"/>
    <w:rsid w:val="006F4B35"/>
    <w:rsid w:val="00741B6B"/>
    <w:rsid w:val="00743757"/>
    <w:rsid w:val="007454AD"/>
    <w:rsid w:val="007A69DF"/>
    <w:rsid w:val="007D1CBC"/>
    <w:rsid w:val="008902C2"/>
    <w:rsid w:val="00A3195B"/>
    <w:rsid w:val="00A5551A"/>
    <w:rsid w:val="00A96D09"/>
    <w:rsid w:val="00AE5A07"/>
    <w:rsid w:val="00B107F1"/>
    <w:rsid w:val="00B4412F"/>
    <w:rsid w:val="00B67A23"/>
    <w:rsid w:val="00C10DD8"/>
    <w:rsid w:val="00D03B89"/>
    <w:rsid w:val="00D23BDD"/>
    <w:rsid w:val="00D357EA"/>
    <w:rsid w:val="00D637ED"/>
    <w:rsid w:val="00E258C1"/>
    <w:rsid w:val="00E5689D"/>
    <w:rsid w:val="00E6672D"/>
    <w:rsid w:val="00EB58DB"/>
    <w:rsid w:val="00EB736C"/>
    <w:rsid w:val="00F56548"/>
    <w:rsid w:val="00FF0C4A"/>
    <w:rsid w:val="4D39527A"/>
    <w:rsid w:val="54B7289D"/>
    <w:rsid w:val="56C55D79"/>
    <w:rsid w:val="59F17273"/>
    <w:rsid w:val="6D6319F3"/>
    <w:rsid w:val="70A13323"/>
    <w:rsid w:val="73BC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1006</Characters>
  <Lines>8</Lines>
  <Paragraphs>2</Paragraphs>
  <TotalTime>1</TotalTime>
  <ScaleCrop>false</ScaleCrop>
  <LinksUpToDate>false</LinksUpToDate>
  <CharactersWithSpaces>1180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2023-11-08T01:13:06Z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